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50" w:rsidRDefault="00473950" w:rsidP="007A50F7">
      <w:pPr>
        <w:jc w:val="center"/>
      </w:pPr>
    </w:p>
    <w:p w:rsidR="007A50F7" w:rsidRPr="000441F1" w:rsidRDefault="007A50F7" w:rsidP="000441F1">
      <w:pPr>
        <w:jc w:val="center"/>
        <w:rPr>
          <w:rFonts w:ascii="Arial" w:hAnsi="Arial" w:cs="Arial"/>
          <w:b/>
          <w:sz w:val="32"/>
          <w:szCs w:val="32"/>
        </w:rPr>
      </w:pPr>
      <w:r w:rsidRPr="000441F1">
        <w:rPr>
          <w:rFonts w:ascii="Arial" w:hAnsi="Arial" w:cs="Arial"/>
          <w:b/>
          <w:sz w:val="32"/>
          <w:szCs w:val="32"/>
        </w:rPr>
        <w:t>Revue de presse</w:t>
      </w:r>
      <w:r w:rsidR="000441F1">
        <w:rPr>
          <w:rFonts w:ascii="Arial" w:hAnsi="Arial" w:cs="Arial"/>
          <w:b/>
          <w:sz w:val="32"/>
          <w:szCs w:val="32"/>
        </w:rPr>
        <w:t xml:space="preserve"> – novembre décembre</w:t>
      </w:r>
      <w:r w:rsidR="00F452A5" w:rsidRPr="000441F1">
        <w:rPr>
          <w:rFonts w:ascii="Arial" w:hAnsi="Arial" w:cs="Arial"/>
          <w:b/>
          <w:sz w:val="32"/>
          <w:szCs w:val="32"/>
        </w:rPr>
        <w:t xml:space="preserve"> </w:t>
      </w:r>
      <w:r w:rsidRPr="000441F1">
        <w:rPr>
          <w:rFonts w:ascii="Arial" w:hAnsi="Arial" w:cs="Arial"/>
          <w:b/>
          <w:sz w:val="32"/>
          <w:szCs w:val="32"/>
        </w:rPr>
        <w:t>2017</w:t>
      </w:r>
    </w:p>
    <w:p w:rsidR="007A50F7" w:rsidRPr="007A50F7" w:rsidRDefault="007A50F7" w:rsidP="007A50F7">
      <w:pPr>
        <w:jc w:val="center"/>
        <w:rPr>
          <w:b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2293" w:tblpY="4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286"/>
      </w:tblGrid>
      <w:tr w:rsidR="00473950" w:rsidTr="00F27F1A">
        <w:tc>
          <w:tcPr>
            <w:tcW w:w="4002" w:type="dxa"/>
          </w:tcPr>
          <w:p w:rsidR="00473950" w:rsidRPr="007A50F7" w:rsidRDefault="00473950" w:rsidP="0047395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86" w:type="dxa"/>
          </w:tcPr>
          <w:p w:rsidR="00473950" w:rsidRDefault="00473950" w:rsidP="00473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3950" w:rsidTr="00F27F1A">
        <w:tc>
          <w:tcPr>
            <w:tcW w:w="4002" w:type="dxa"/>
          </w:tcPr>
          <w:p w:rsidR="00473950" w:rsidRPr="000441F1" w:rsidRDefault="000441F1" w:rsidP="00331A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1F1">
              <w:rPr>
                <w:rFonts w:ascii="Arial" w:hAnsi="Arial" w:cs="Arial"/>
                <w:b/>
                <w:sz w:val="24"/>
                <w:szCs w:val="24"/>
              </w:rPr>
              <w:t>Les Jeux Olympiques, une marque bien protégée</w:t>
            </w:r>
          </w:p>
        </w:tc>
        <w:tc>
          <w:tcPr>
            <w:tcW w:w="5286" w:type="dxa"/>
          </w:tcPr>
          <w:p w:rsidR="00473950" w:rsidRDefault="00473950" w:rsidP="00C47783">
            <w:pPr>
              <w:ind w:left="477"/>
              <w:jc w:val="center"/>
              <w:rPr>
                <w:rStyle w:val="Lienhypertext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F88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8D7F88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Le Parisien </w:t>
              </w:r>
              <w:r w:rsidR="000441F1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  <w:r w:rsidR="000441F1" w:rsidRPr="000441F1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</w:rPr>
                <w:t>er</w:t>
              </w:r>
              <w:r w:rsidR="000441F1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décembre</w:t>
              </w:r>
              <w:r w:rsidRPr="008D7F88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2017</w:t>
              </w:r>
            </w:hyperlink>
          </w:p>
          <w:p w:rsidR="00473950" w:rsidRDefault="000441F1" w:rsidP="00C47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9D08AB" wp14:editId="6A628759">
                  <wp:extent cx="3093314" cy="437769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 le Parisien Les Jeux olympiqu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314" cy="437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F1A" w:rsidRDefault="00F27F1A">
      <w:r>
        <w:br w:type="page"/>
      </w:r>
    </w:p>
    <w:tbl>
      <w:tblPr>
        <w:tblStyle w:val="Grilledutableau"/>
        <w:tblpPr w:leftFromText="141" w:rightFromText="141" w:vertAnchor="text" w:horzAnchor="page" w:tblpX="1768" w:tblpY="23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286"/>
      </w:tblGrid>
      <w:tr w:rsidR="00F452A5" w:rsidTr="00331A06">
        <w:tc>
          <w:tcPr>
            <w:tcW w:w="4002" w:type="dxa"/>
          </w:tcPr>
          <w:p w:rsidR="00F452A5" w:rsidRDefault="00F452A5" w:rsidP="00331A06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52A5" w:rsidRPr="007A50F7" w:rsidRDefault="00F452A5" w:rsidP="00331A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452A5" w:rsidRPr="008D7F88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A5" w:rsidTr="00331A06">
        <w:tc>
          <w:tcPr>
            <w:tcW w:w="4002" w:type="dxa"/>
          </w:tcPr>
          <w:p w:rsidR="00F452A5" w:rsidRPr="000441F1" w:rsidRDefault="000441F1" w:rsidP="00331A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41F1">
              <w:rPr>
                <w:rFonts w:ascii="Arial" w:hAnsi="Arial" w:cs="Arial"/>
                <w:b/>
                <w:sz w:val="24"/>
                <w:szCs w:val="24"/>
              </w:rPr>
              <w:t xml:space="preserve">Tennis : l’Adamois Jonathan </w:t>
            </w:r>
            <w:proofErr w:type="spellStart"/>
            <w:r w:rsidRPr="000441F1">
              <w:rPr>
                <w:rFonts w:ascii="Arial" w:hAnsi="Arial" w:cs="Arial"/>
                <w:b/>
                <w:sz w:val="24"/>
                <w:szCs w:val="24"/>
              </w:rPr>
              <w:t>Aremon</w:t>
            </w:r>
            <w:proofErr w:type="spellEnd"/>
            <w:r w:rsidRPr="000441F1">
              <w:rPr>
                <w:rFonts w:ascii="Arial" w:hAnsi="Arial" w:cs="Arial"/>
                <w:b/>
                <w:sz w:val="24"/>
                <w:szCs w:val="24"/>
              </w:rPr>
              <w:t xml:space="preserve"> à l’université du Nevada</w:t>
            </w:r>
          </w:p>
        </w:tc>
        <w:tc>
          <w:tcPr>
            <w:tcW w:w="5286" w:type="dxa"/>
          </w:tcPr>
          <w:p w:rsidR="00F452A5" w:rsidRDefault="00F452A5" w:rsidP="00331A06">
            <w:pPr>
              <w:rPr>
                <w:rStyle w:val="Lienhypertext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F88">
              <w:rPr>
                <w:rStyle w:val="lev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tgtFrame="_blank" w:history="1">
              <w:r w:rsidRPr="008D7F88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0441F1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 Gazette</w:t>
              </w:r>
              <w:r w:rsidRPr="008D7F88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C47783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27</w:t>
              </w:r>
              <w:r w:rsidRPr="008D7F88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r w:rsidR="000441F1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novembre</w:t>
              </w:r>
              <w:r w:rsidRPr="008D7F88">
                <w:rPr>
                  <w:rStyle w:val="Lienhypertext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2017</w:t>
              </w:r>
            </w:hyperlink>
          </w:p>
          <w:p w:rsidR="00F452A5" w:rsidRDefault="000441F1" w:rsidP="00331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35D5CC7" wp14:editId="7FBCEB2C">
                  <wp:extent cx="3214795" cy="3876675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 Gazette 2711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937" cy="387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2A5" w:rsidTr="00331A06">
        <w:tc>
          <w:tcPr>
            <w:tcW w:w="4002" w:type="dxa"/>
          </w:tcPr>
          <w:p w:rsidR="00F452A5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F452A5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F452A5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F452A5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F452A5" w:rsidRPr="007A50F7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52A5" w:rsidRPr="008D7F88" w:rsidRDefault="00F452A5" w:rsidP="00331A06">
            <w:pPr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52A5" w:rsidTr="00331A06">
        <w:tc>
          <w:tcPr>
            <w:tcW w:w="4002" w:type="dxa"/>
          </w:tcPr>
          <w:p w:rsidR="00F452A5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  <w:p w:rsidR="00331A06" w:rsidRPr="007A50F7" w:rsidRDefault="00331A06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52A5" w:rsidRPr="008D7F88" w:rsidRDefault="00F452A5" w:rsidP="00331A06">
            <w:pPr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52A5" w:rsidTr="00331A06">
        <w:tc>
          <w:tcPr>
            <w:tcW w:w="4002" w:type="dxa"/>
          </w:tcPr>
          <w:p w:rsidR="00F452A5" w:rsidRPr="007A50F7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52A5" w:rsidRPr="008D7F88" w:rsidRDefault="00F452A5" w:rsidP="00331A06">
            <w:pPr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52A5" w:rsidTr="00331A06">
        <w:tc>
          <w:tcPr>
            <w:tcW w:w="4002" w:type="dxa"/>
          </w:tcPr>
          <w:p w:rsidR="00F452A5" w:rsidRPr="007A50F7" w:rsidRDefault="00F452A5" w:rsidP="00331A06">
            <w:pPr>
              <w:rPr>
                <w:rStyle w:val="lev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452A5" w:rsidRPr="008D7F88" w:rsidRDefault="00F452A5" w:rsidP="00331A06">
            <w:pPr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52A5" w:rsidTr="00331A06">
        <w:tc>
          <w:tcPr>
            <w:tcW w:w="4002" w:type="dxa"/>
          </w:tcPr>
          <w:p w:rsidR="00F452A5" w:rsidRPr="00C47783" w:rsidRDefault="00C47783" w:rsidP="00331A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7783">
              <w:rPr>
                <w:rStyle w:val="lev"/>
                <w:rFonts w:ascii="Arial" w:hAnsi="Arial" w:cs="Arial"/>
                <w:sz w:val="24"/>
                <w:szCs w:val="24"/>
              </w:rPr>
              <w:t>Un show qui a enflammé la patinoire de Franconville</w:t>
            </w:r>
          </w:p>
        </w:tc>
        <w:tc>
          <w:tcPr>
            <w:tcW w:w="5286" w:type="dxa"/>
          </w:tcPr>
          <w:p w:rsidR="00F452A5" w:rsidRDefault="00331A06" w:rsidP="00331A06">
            <w:pPr>
              <w:rPr>
                <w:rStyle w:val="lev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F452A5" w:rsidRPr="008D7F88"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1" w:tgtFrame="_blank" w:history="1">
              <w:r w:rsidR="00C47783">
                <w:rPr>
                  <w:rStyle w:val="lev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 Gazette 27 novembre</w:t>
              </w:r>
              <w:r w:rsidR="00F452A5" w:rsidRPr="008D7F88">
                <w:rPr>
                  <w:rStyle w:val="lev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2017</w:t>
              </w:r>
            </w:hyperlink>
          </w:p>
          <w:p w:rsidR="00F452A5" w:rsidRDefault="00F452A5" w:rsidP="0033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A5" w:rsidRDefault="00331A06" w:rsidP="0033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9C2EFE" wp14:editId="22C38B22">
                  <wp:extent cx="1523921" cy="272415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 Gazette 27112017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87" cy="272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2A5" w:rsidRDefault="00F452A5" w:rsidP="0033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A5" w:rsidRDefault="00F452A5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06" w:rsidRDefault="00331A06" w:rsidP="0033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A5" w:rsidRDefault="00F452A5" w:rsidP="00331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2A5" w:rsidTr="00331A06">
        <w:tc>
          <w:tcPr>
            <w:tcW w:w="4002" w:type="dxa"/>
          </w:tcPr>
          <w:p w:rsidR="00F452A5" w:rsidRPr="00C47783" w:rsidRDefault="00C47783" w:rsidP="00331A06">
            <w:pPr>
              <w:rPr>
                <w:rStyle w:val="lev"/>
                <w:rFonts w:ascii="Arial" w:hAnsi="Arial" w:cs="Arial"/>
                <w:b w:val="0"/>
                <w:sz w:val="24"/>
                <w:szCs w:val="24"/>
              </w:rPr>
            </w:pPr>
            <w:r w:rsidRPr="00C4778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Deuil-la-Barre : le judoka </w:t>
            </w:r>
            <w:proofErr w:type="spellStart"/>
            <w:r w:rsidRPr="00C47783">
              <w:rPr>
                <w:rFonts w:ascii="Arial" w:hAnsi="Arial" w:cs="Arial"/>
                <w:b/>
                <w:sz w:val="24"/>
                <w:szCs w:val="24"/>
              </w:rPr>
              <w:t>Djezar</w:t>
            </w:r>
            <w:proofErr w:type="spellEnd"/>
            <w:r w:rsidRPr="00C47783">
              <w:rPr>
                <w:rFonts w:ascii="Arial" w:hAnsi="Arial" w:cs="Arial"/>
                <w:b/>
                <w:sz w:val="24"/>
                <w:szCs w:val="24"/>
              </w:rPr>
              <w:t xml:space="preserve"> sort du bois</w:t>
            </w:r>
          </w:p>
        </w:tc>
        <w:tc>
          <w:tcPr>
            <w:tcW w:w="5286" w:type="dxa"/>
          </w:tcPr>
          <w:p w:rsidR="00F452A5" w:rsidRDefault="00F452A5" w:rsidP="00331A06">
            <w:pPr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tgtFrame="_blank" w:history="1">
              <w:r w:rsidRPr="008D7F88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</w:rPr>
                <w:t>La Gazette</w:t>
              </w:r>
              <w:r w:rsidR="00C47783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</w:rPr>
                <w:t xml:space="preserve"> du 27 novembre </w:t>
              </w:r>
              <w:r w:rsidRPr="008D7F88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</w:rPr>
                <w:t>2017</w:t>
              </w:r>
            </w:hyperlink>
          </w:p>
          <w:p w:rsidR="00F452A5" w:rsidRDefault="00F452A5" w:rsidP="00331A06">
            <w:pPr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2A5" w:rsidRPr="00331A06" w:rsidRDefault="00331A06" w:rsidP="00331A06">
            <w:pPr>
              <w:rPr>
                <w:rStyle w:val="Lienhypertexte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331A06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7D52701" wp14:editId="374612B4">
                  <wp:extent cx="2356556" cy="4629150"/>
                  <wp:effectExtent l="0" t="0" r="571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le Gazette 27112017-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879" cy="463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2A5" w:rsidRPr="008D7F88" w:rsidRDefault="00F452A5" w:rsidP="00331A06">
            <w:pPr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D7F88" w:rsidRPr="008D7F88" w:rsidRDefault="008D7F88" w:rsidP="008D7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88" w:rsidRPr="008D7F88" w:rsidRDefault="008D7F88" w:rsidP="008D7F88">
      <w:pPr>
        <w:spacing w:line="240" w:lineRule="auto"/>
        <w:rPr>
          <w:rStyle w:val="lev"/>
          <w:rFonts w:ascii="Times New Roman" w:hAnsi="Times New Roman" w:cs="Times New Roman"/>
          <w:sz w:val="24"/>
          <w:szCs w:val="24"/>
        </w:rPr>
      </w:pPr>
      <w:r w:rsidRPr="008D7F8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D7F88" w:rsidRPr="008D7F88" w:rsidRDefault="008D7F88" w:rsidP="008D7F88">
      <w:pPr>
        <w:spacing w:line="240" w:lineRule="auto"/>
        <w:rPr>
          <w:rStyle w:val="lev"/>
          <w:rFonts w:ascii="Times New Roman" w:hAnsi="Times New Roman" w:cs="Times New Roman"/>
          <w:sz w:val="24"/>
          <w:szCs w:val="24"/>
        </w:rPr>
      </w:pPr>
      <w:r w:rsidRPr="008D7F8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73950" w:rsidRPr="008D7F88" w:rsidRDefault="00473950" w:rsidP="008D7F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73950" w:rsidRPr="008D7F8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F1" w:rsidRDefault="000441F1" w:rsidP="000441F1">
      <w:pPr>
        <w:spacing w:after="0" w:line="240" w:lineRule="auto"/>
      </w:pPr>
      <w:r>
        <w:separator/>
      </w:r>
    </w:p>
  </w:endnote>
  <w:endnote w:type="continuationSeparator" w:id="0">
    <w:p w:rsidR="000441F1" w:rsidRDefault="000441F1" w:rsidP="0004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F1" w:rsidRDefault="000441F1" w:rsidP="000441F1">
      <w:pPr>
        <w:spacing w:after="0" w:line="240" w:lineRule="auto"/>
      </w:pPr>
      <w:r>
        <w:separator/>
      </w:r>
    </w:p>
  </w:footnote>
  <w:footnote w:type="continuationSeparator" w:id="0">
    <w:p w:rsidR="000441F1" w:rsidRDefault="000441F1" w:rsidP="0004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F1" w:rsidRDefault="000441F1" w:rsidP="000441F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0108A81" wp14:editId="759E59B1">
          <wp:extent cx="904875" cy="105887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OS Pantone rédu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175" cy="106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1F1" w:rsidRDefault="000441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88"/>
    <w:rsid w:val="000441F1"/>
    <w:rsid w:val="000B27C7"/>
    <w:rsid w:val="002A356A"/>
    <w:rsid w:val="00331A06"/>
    <w:rsid w:val="00364E31"/>
    <w:rsid w:val="00473950"/>
    <w:rsid w:val="007A50F7"/>
    <w:rsid w:val="008D7F88"/>
    <w:rsid w:val="00C47783"/>
    <w:rsid w:val="00EE1130"/>
    <w:rsid w:val="00F27F1A"/>
    <w:rsid w:val="00F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7F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7F8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F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1F1"/>
  </w:style>
  <w:style w:type="paragraph" w:styleId="Pieddepage">
    <w:name w:val="footer"/>
    <w:basedOn w:val="Normal"/>
    <w:link w:val="PieddepageCar"/>
    <w:uiPriority w:val="99"/>
    <w:unhideWhenUsed/>
    <w:rsid w:val="0004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7F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7F8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F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1F1"/>
  </w:style>
  <w:style w:type="paragraph" w:styleId="Pieddepage">
    <w:name w:val="footer"/>
    <w:basedOn w:val="Normal"/>
    <w:link w:val="PieddepageCar"/>
    <w:uiPriority w:val="99"/>
    <w:unhideWhenUsed/>
    <w:rsid w:val="0004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allery.mailchimp.com/8aab2e5a03826edb53fa5fb3d/files/8615b3f2-f42c-4f56-aa91-1d630cfab0ae/Article_Gazette_27112017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ery.mailchimp.com/8aab2e5a03826edb53fa5fb3d/files/46eb9816-731d-4ed2-b4d9-9de1ca5e42c8/article_le_Parisien_Les_Jeux_olympiques.pdf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allery.mailchimp.com/8aab2e5a03826edb53fa5fb3d/files/cc14413a-cc30-4c7b-8fe1-e528f78b1a3c/Article_Gazette_27112017_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gallery.mailchimp.com/8aab2e5a03826edb53fa5fb3d/files/472008f0-f18b-4b58-b696-569e1fd9d28c/Article_Gazette_27112017.pdf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cp:lastPrinted>2017-12-06T16:23:00Z</cp:lastPrinted>
  <dcterms:created xsi:type="dcterms:W3CDTF">2017-12-06T16:22:00Z</dcterms:created>
  <dcterms:modified xsi:type="dcterms:W3CDTF">2017-12-06T16:48:00Z</dcterms:modified>
</cp:coreProperties>
</file>